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B32E" w14:textId="77777777" w:rsidR="00EE576A" w:rsidRPr="00EE576A" w:rsidRDefault="00EE576A" w:rsidP="00EE576A">
      <w:pPr>
        <w:spacing w:after="105" w:line="750" w:lineRule="atLeast"/>
        <w:outlineLvl w:val="0"/>
        <w:rPr>
          <w:rFonts w:ascii="Arial" w:eastAsia="Times New Roman" w:hAnsi="Arial" w:cs="Times New Roman"/>
          <w:color w:val="111111"/>
          <w:kern w:val="36"/>
          <w:sz w:val="62"/>
          <w:szCs w:val="62"/>
          <w:lang w:val="es-419"/>
        </w:rPr>
      </w:pPr>
      <w:r w:rsidRPr="00EE576A">
        <w:rPr>
          <w:rFonts w:ascii="Arial" w:eastAsia="Times New Roman" w:hAnsi="Arial" w:cs="Times New Roman"/>
          <w:color w:val="111111"/>
          <w:kern w:val="36"/>
          <w:sz w:val="62"/>
          <w:szCs w:val="62"/>
          <w:lang w:val="es-419"/>
        </w:rPr>
        <w:t xml:space="preserve">“Sé santo, sé feliz”: Fiesta del Beato Francisco Xavier </w:t>
      </w:r>
      <w:proofErr w:type="spellStart"/>
      <w:r w:rsidRPr="00EE576A">
        <w:rPr>
          <w:rFonts w:ascii="Arial" w:eastAsia="Times New Roman" w:hAnsi="Arial" w:cs="Times New Roman"/>
          <w:color w:val="111111"/>
          <w:kern w:val="36"/>
          <w:sz w:val="62"/>
          <w:szCs w:val="62"/>
          <w:lang w:val="es-419"/>
        </w:rPr>
        <w:t>Seelos</w:t>
      </w:r>
      <w:proofErr w:type="spellEnd"/>
    </w:p>
    <w:p w14:paraId="512D4688" w14:textId="3F13F078" w:rsidR="00EE576A" w:rsidRPr="00EE576A" w:rsidRDefault="00EE576A" w:rsidP="00EE576A">
      <w:pPr>
        <w:spacing w:after="0" w:line="240" w:lineRule="auto"/>
        <w:rPr>
          <w:rFonts w:ascii="Open Sans" w:eastAsia="Times New Roman" w:hAnsi="Open Sans" w:cs="Open Sans"/>
          <w:color w:val="000000"/>
          <w:sz w:val="17"/>
          <w:szCs w:val="17"/>
        </w:rPr>
      </w:pPr>
      <w:r w:rsidRPr="00EE576A">
        <w:rPr>
          <w:rFonts w:ascii="Open Sans" w:eastAsia="Times New Roman" w:hAnsi="Open Sans" w:cs="Open Sans"/>
          <w:color w:val="444444"/>
          <w:sz w:val="17"/>
          <w:szCs w:val="17"/>
        </w:rPr>
        <w:t>October 5, 2020</w:t>
      </w:r>
    </w:p>
    <w:p w14:paraId="50F7A5A6" w14:textId="77777777" w:rsidR="00EE576A" w:rsidRPr="00EE576A" w:rsidRDefault="00EE576A" w:rsidP="00EE576A">
      <w:pPr>
        <w:spacing w:after="0" w:line="390" w:lineRule="atLeast"/>
        <w:rPr>
          <w:rFonts w:ascii="Verdana" w:eastAsia="Times New Roman" w:hAnsi="Verdana" w:cs="Times New Roman"/>
          <w:color w:val="222222"/>
          <w:sz w:val="23"/>
          <w:szCs w:val="23"/>
        </w:rPr>
      </w:pPr>
      <w:r w:rsidRPr="00EE576A">
        <w:rPr>
          <w:rFonts w:ascii="Verdana" w:eastAsia="Times New Roman" w:hAnsi="Verdana" w:cs="Times New Roman"/>
          <w:noProof/>
          <w:color w:val="4DB2EC"/>
          <w:sz w:val="23"/>
          <w:szCs w:val="23"/>
        </w:rPr>
        <w:drawing>
          <wp:inline distT="0" distB="0" distL="0" distR="0" wp14:anchorId="5B5CB7FC" wp14:editId="0F0B1445">
            <wp:extent cx="6629400" cy="44196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14:paraId="479AADC4" w14:textId="77777777" w:rsidR="00EE576A" w:rsidRPr="00EE576A" w:rsidRDefault="00EE576A" w:rsidP="00EE576A">
      <w:pPr>
        <w:spacing w:after="390" w:line="390" w:lineRule="atLeast"/>
        <w:jc w:val="both"/>
        <w:rPr>
          <w:rFonts w:ascii="Verdana" w:eastAsia="Times New Roman" w:hAnsi="Verdana" w:cs="Times New Roman"/>
          <w:color w:val="222222"/>
          <w:sz w:val="23"/>
          <w:szCs w:val="23"/>
          <w:lang w:val="es-419"/>
        </w:rPr>
      </w:pPr>
      <w:r w:rsidRPr="00EE576A">
        <w:rPr>
          <w:rFonts w:ascii="Verdana" w:eastAsia="Times New Roman" w:hAnsi="Verdana" w:cs="Times New Roman"/>
          <w:color w:val="222222"/>
          <w:sz w:val="23"/>
          <w:szCs w:val="23"/>
          <w:lang w:val="es-419"/>
        </w:rPr>
        <w:t xml:space="preserve">Nosotros, los Redentoristas de todo el mundo, conmemoramos la fiesta del Beato Francisco Javier </w:t>
      </w:r>
      <w:proofErr w:type="spellStart"/>
      <w:r w:rsidRPr="00EE576A">
        <w:rPr>
          <w:rFonts w:ascii="Verdana" w:eastAsia="Times New Roman" w:hAnsi="Verdana" w:cs="Times New Roman"/>
          <w:color w:val="222222"/>
          <w:sz w:val="23"/>
          <w:szCs w:val="23"/>
          <w:lang w:val="es-419"/>
        </w:rPr>
        <w:t>Seelos</w:t>
      </w:r>
      <w:proofErr w:type="spellEnd"/>
      <w:r w:rsidRPr="00EE576A">
        <w:rPr>
          <w:rFonts w:ascii="Verdana" w:eastAsia="Times New Roman" w:hAnsi="Verdana" w:cs="Times New Roman"/>
          <w:color w:val="222222"/>
          <w:sz w:val="23"/>
          <w:szCs w:val="23"/>
          <w:lang w:val="es-419"/>
        </w:rPr>
        <w:t xml:space="preserve"> el 5 de octubre. Fue beatificado por Juan Pablo II en 2000. El santuario nacional del Beato Francisco </w:t>
      </w:r>
      <w:proofErr w:type="spellStart"/>
      <w:r w:rsidRPr="00EE576A">
        <w:rPr>
          <w:rFonts w:ascii="Verdana" w:eastAsia="Times New Roman" w:hAnsi="Verdana" w:cs="Times New Roman"/>
          <w:color w:val="222222"/>
          <w:sz w:val="23"/>
          <w:szCs w:val="23"/>
          <w:lang w:val="es-419"/>
        </w:rPr>
        <w:t>Seelos</w:t>
      </w:r>
      <w:proofErr w:type="spellEnd"/>
      <w:r w:rsidRPr="00EE576A">
        <w:rPr>
          <w:rFonts w:ascii="Verdana" w:eastAsia="Times New Roman" w:hAnsi="Verdana" w:cs="Times New Roman"/>
          <w:color w:val="222222"/>
          <w:sz w:val="23"/>
          <w:szCs w:val="23"/>
          <w:lang w:val="es-419"/>
        </w:rPr>
        <w:t xml:space="preserve"> se encuentra en la Iglesia de la Asunción de Santa María, Nueva Orleans, Luisiana.</w:t>
      </w:r>
    </w:p>
    <w:p w14:paraId="14091797" w14:textId="77777777" w:rsidR="00EE576A" w:rsidRPr="00EE576A" w:rsidRDefault="00EE576A" w:rsidP="00EE576A">
      <w:pPr>
        <w:spacing w:after="390" w:line="390" w:lineRule="atLeast"/>
        <w:jc w:val="both"/>
        <w:rPr>
          <w:rFonts w:ascii="Verdana" w:eastAsia="Times New Roman" w:hAnsi="Verdana" w:cs="Times New Roman"/>
          <w:color w:val="222222"/>
          <w:sz w:val="23"/>
          <w:szCs w:val="23"/>
          <w:lang w:val="es-419"/>
        </w:rPr>
      </w:pPr>
      <w:r w:rsidRPr="00EE576A">
        <w:rPr>
          <w:rFonts w:ascii="Verdana" w:eastAsia="Times New Roman" w:hAnsi="Verdana" w:cs="Times New Roman"/>
          <w:color w:val="222222"/>
          <w:sz w:val="23"/>
          <w:szCs w:val="23"/>
          <w:lang w:val="es-419"/>
        </w:rPr>
        <w:t xml:space="preserve">Francis Xavier </w:t>
      </w:r>
      <w:proofErr w:type="spellStart"/>
      <w:r w:rsidRPr="00EE576A">
        <w:rPr>
          <w:rFonts w:ascii="Verdana" w:eastAsia="Times New Roman" w:hAnsi="Verdana" w:cs="Times New Roman"/>
          <w:color w:val="222222"/>
          <w:sz w:val="23"/>
          <w:szCs w:val="23"/>
          <w:lang w:val="es-419"/>
        </w:rPr>
        <w:t>Seelos</w:t>
      </w:r>
      <w:proofErr w:type="spellEnd"/>
      <w:r w:rsidRPr="00EE576A">
        <w:rPr>
          <w:rFonts w:ascii="Verdana" w:eastAsia="Times New Roman" w:hAnsi="Verdana" w:cs="Times New Roman"/>
          <w:color w:val="222222"/>
          <w:sz w:val="23"/>
          <w:szCs w:val="23"/>
          <w:lang w:val="es-419"/>
        </w:rPr>
        <w:t xml:space="preserve"> nació en </w:t>
      </w:r>
      <w:proofErr w:type="spellStart"/>
      <w:r w:rsidRPr="00EE576A">
        <w:rPr>
          <w:rFonts w:ascii="Verdana" w:eastAsia="Times New Roman" w:hAnsi="Verdana" w:cs="Times New Roman"/>
          <w:color w:val="222222"/>
          <w:sz w:val="23"/>
          <w:szCs w:val="23"/>
          <w:lang w:val="es-419"/>
        </w:rPr>
        <w:t>Fussen</w:t>
      </w:r>
      <w:proofErr w:type="spellEnd"/>
      <w:r w:rsidRPr="00EE576A">
        <w:rPr>
          <w:rFonts w:ascii="Verdana" w:eastAsia="Times New Roman" w:hAnsi="Verdana" w:cs="Times New Roman"/>
          <w:color w:val="222222"/>
          <w:sz w:val="23"/>
          <w:szCs w:val="23"/>
          <w:lang w:val="es-419"/>
        </w:rPr>
        <w:t xml:space="preserve">, Baviera, el 11 de enero de 1819. Estudió filosofía en la Universidad de </w:t>
      </w:r>
      <w:proofErr w:type="spellStart"/>
      <w:r w:rsidRPr="00EE576A">
        <w:rPr>
          <w:rFonts w:ascii="Verdana" w:eastAsia="Times New Roman" w:hAnsi="Verdana" w:cs="Times New Roman"/>
          <w:color w:val="222222"/>
          <w:sz w:val="23"/>
          <w:szCs w:val="23"/>
          <w:lang w:val="es-419"/>
        </w:rPr>
        <w:t>Munich</w:t>
      </w:r>
      <w:proofErr w:type="spellEnd"/>
      <w:r w:rsidRPr="00EE576A">
        <w:rPr>
          <w:rFonts w:ascii="Verdana" w:eastAsia="Times New Roman" w:hAnsi="Verdana" w:cs="Times New Roman"/>
          <w:color w:val="222222"/>
          <w:sz w:val="23"/>
          <w:szCs w:val="23"/>
          <w:lang w:val="es-419"/>
        </w:rPr>
        <w:t xml:space="preserve"> y comenzó la teología como seminarista de la diócesis. Al visitar a los Redentoristas en </w:t>
      </w:r>
      <w:proofErr w:type="spellStart"/>
      <w:r w:rsidRPr="00EE576A">
        <w:rPr>
          <w:rFonts w:ascii="Verdana" w:eastAsia="Times New Roman" w:hAnsi="Verdana" w:cs="Times New Roman"/>
          <w:color w:val="222222"/>
          <w:sz w:val="23"/>
          <w:szCs w:val="23"/>
          <w:lang w:val="es-419"/>
        </w:rPr>
        <w:t>Altotting</w:t>
      </w:r>
      <w:proofErr w:type="spellEnd"/>
      <w:r w:rsidRPr="00EE576A">
        <w:rPr>
          <w:rFonts w:ascii="Verdana" w:eastAsia="Times New Roman" w:hAnsi="Verdana" w:cs="Times New Roman"/>
          <w:color w:val="222222"/>
          <w:sz w:val="23"/>
          <w:szCs w:val="23"/>
          <w:lang w:val="es-419"/>
        </w:rPr>
        <w:t xml:space="preserve">, se enteró de su trabajo misionero en América del Norte y decidió unirse a ellos. Con su aprobación, en 1843 zarpó rumbo a Estados Unidos, donde hizo su noviciado. En 1844, </w:t>
      </w:r>
      <w:proofErr w:type="spellStart"/>
      <w:r w:rsidRPr="00EE576A">
        <w:rPr>
          <w:rFonts w:ascii="Verdana" w:eastAsia="Times New Roman" w:hAnsi="Verdana" w:cs="Times New Roman"/>
          <w:color w:val="222222"/>
          <w:sz w:val="23"/>
          <w:szCs w:val="23"/>
          <w:lang w:val="es-419"/>
        </w:rPr>
        <w:t>Seelos</w:t>
      </w:r>
      <w:proofErr w:type="spellEnd"/>
      <w:r w:rsidRPr="00EE576A">
        <w:rPr>
          <w:rFonts w:ascii="Verdana" w:eastAsia="Times New Roman" w:hAnsi="Verdana" w:cs="Times New Roman"/>
          <w:color w:val="222222"/>
          <w:sz w:val="23"/>
          <w:szCs w:val="23"/>
          <w:lang w:val="es-419"/>
        </w:rPr>
        <w:t xml:space="preserve"> </w:t>
      </w:r>
      <w:r w:rsidRPr="00EE576A">
        <w:rPr>
          <w:rFonts w:ascii="Verdana" w:eastAsia="Times New Roman" w:hAnsi="Verdana" w:cs="Times New Roman"/>
          <w:color w:val="222222"/>
          <w:sz w:val="23"/>
          <w:szCs w:val="23"/>
          <w:lang w:val="es-419"/>
        </w:rPr>
        <w:lastRenderedPageBreak/>
        <w:t xml:space="preserve">profesó votos como redentorista y fue ordenado sacerdote en Baltimore. Su primera asignación fue a St. </w:t>
      </w:r>
      <w:proofErr w:type="spellStart"/>
      <w:r w:rsidRPr="00EE576A">
        <w:rPr>
          <w:rFonts w:ascii="Verdana" w:eastAsia="Times New Roman" w:hAnsi="Verdana" w:cs="Times New Roman"/>
          <w:color w:val="222222"/>
          <w:sz w:val="23"/>
          <w:szCs w:val="23"/>
          <w:lang w:val="es-419"/>
        </w:rPr>
        <w:t>Philomena</w:t>
      </w:r>
      <w:proofErr w:type="spellEnd"/>
      <w:r w:rsidRPr="00EE576A">
        <w:rPr>
          <w:rFonts w:ascii="Verdana" w:eastAsia="Times New Roman" w:hAnsi="Verdana" w:cs="Times New Roman"/>
          <w:color w:val="222222"/>
          <w:sz w:val="23"/>
          <w:szCs w:val="23"/>
          <w:lang w:val="es-419"/>
        </w:rPr>
        <w:t xml:space="preserve"> </w:t>
      </w:r>
      <w:proofErr w:type="spellStart"/>
      <w:r w:rsidRPr="00EE576A">
        <w:rPr>
          <w:rFonts w:ascii="Verdana" w:eastAsia="Times New Roman" w:hAnsi="Verdana" w:cs="Times New Roman"/>
          <w:color w:val="222222"/>
          <w:sz w:val="23"/>
          <w:szCs w:val="23"/>
          <w:lang w:val="es-419"/>
        </w:rPr>
        <w:t>Parish</w:t>
      </w:r>
      <w:proofErr w:type="spellEnd"/>
      <w:r w:rsidRPr="00EE576A">
        <w:rPr>
          <w:rFonts w:ascii="Verdana" w:eastAsia="Times New Roman" w:hAnsi="Verdana" w:cs="Times New Roman"/>
          <w:color w:val="222222"/>
          <w:sz w:val="23"/>
          <w:szCs w:val="23"/>
          <w:lang w:val="es-419"/>
        </w:rPr>
        <w:t xml:space="preserve"> en Pittsburgh. Sirvió allí durante seis años como vicario parroquial con John Neumann, seguido de tres años como superior de la comunidad. Durante este tiempo también fue el maestro de novicios. En 1854 fue trasladado a Maryland primero a Baltimore, luego a Cumberland en 1857 y a Annapolis en 1862, mientras se dedicaba al ministerio parroquial y prestaba servicio en la formación de futuros redentoristas como prefecto de estudiantes. Reemplazado como prefecto en 1863, predicó misiones en alemán e inglés en todo el noreste y medio oeste de los Estados Unidos. </w:t>
      </w:r>
      <w:proofErr w:type="spellStart"/>
      <w:r w:rsidRPr="00EE576A">
        <w:rPr>
          <w:rFonts w:ascii="Verdana" w:eastAsia="Times New Roman" w:hAnsi="Verdana" w:cs="Times New Roman"/>
          <w:color w:val="222222"/>
          <w:sz w:val="23"/>
          <w:szCs w:val="23"/>
          <w:lang w:val="es-419"/>
        </w:rPr>
        <w:t>Seelos</w:t>
      </w:r>
      <w:proofErr w:type="spellEnd"/>
      <w:r w:rsidRPr="00EE576A">
        <w:rPr>
          <w:rFonts w:ascii="Verdana" w:eastAsia="Times New Roman" w:hAnsi="Verdana" w:cs="Times New Roman"/>
          <w:color w:val="222222"/>
          <w:sz w:val="23"/>
          <w:szCs w:val="23"/>
          <w:lang w:val="es-419"/>
        </w:rPr>
        <w:t xml:space="preserve"> siempre fue un misionero activo y de gran éxito, especialmente dedicado a los ministerios de reconciliación y dirección espiritual. En 1866, después de un año en Detroit, Michigan, fue nombrado párroco de la parroquia de la Asunción de St. Mary en Nueva Orleans, </w:t>
      </w:r>
      <w:proofErr w:type="spellStart"/>
      <w:r w:rsidRPr="00EE576A">
        <w:rPr>
          <w:rFonts w:ascii="Verdana" w:eastAsia="Times New Roman" w:hAnsi="Verdana" w:cs="Times New Roman"/>
          <w:color w:val="222222"/>
          <w:sz w:val="23"/>
          <w:szCs w:val="23"/>
          <w:lang w:val="es-419"/>
        </w:rPr>
        <w:t>Louisiana</w:t>
      </w:r>
      <w:proofErr w:type="spellEnd"/>
      <w:r w:rsidRPr="00EE576A">
        <w:rPr>
          <w:rFonts w:ascii="Verdana" w:eastAsia="Times New Roman" w:hAnsi="Verdana" w:cs="Times New Roman"/>
          <w:color w:val="222222"/>
          <w:sz w:val="23"/>
          <w:szCs w:val="23"/>
          <w:lang w:val="es-419"/>
        </w:rPr>
        <w:t>, donde se dedicó a los pobres, los enfermos y los abandonados. Mientras cuidaba a las víctimas de la fiebre amarilla, contrajo la enfermedad y murió el 4 de octubre de 1867.</w:t>
      </w:r>
    </w:p>
    <w:p w14:paraId="3BDAB819" w14:textId="77777777" w:rsidR="00EE576A" w:rsidRPr="00EE576A" w:rsidRDefault="00EE576A" w:rsidP="00EE576A">
      <w:pPr>
        <w:spacing w:after="390" w:line="390" w:lineRule="atLeast"/>
        <w:jc w:val="both"/>
        <w:rPr>
          <w:rFonts w:ascii="Verdana" w:eastAsia="Times New Roman" w:hAnsi="Verdana" w:cs="Times New Roman"/>
          <w:color w:val="222222"/>
          <w:sz w:val="23"/>
          <w:szCs w:val="23"/>
          <w:lang w:val="es-419"/>
        </w:rPr>
      </w:pPr>
      <w:r w:rsidRPr="00EE576A">
        <w:rPr>
          <w:rFonts w:ascii="Verdana" w:eastAsia="Times New Roman" w:hAnsi="Verdana" w:cs="Times New Roman"/>
          <w:noProof/>
          <w:color w:val="4DB2EC"/>
          <w:sz w:val="23"/>
          <w:szCs w:val="23"/>
        </w:rPr>
        <w:drawing>
          <wp:inline distT="0" distB="0" distL="0" distR="0" wp14:anchorId="371546C0" wp14:editId="41430775">
            <wp:extent cx="5988050" cy="3992033"/>
            <wp:effectExtent l="0" t="0" r="0" b="889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8952" cy="3999301"/>
                    </a:xfrm>
                    <a:prstGeom prst="rect">
                      <a:avLst/>
                    </a:prstGeom>
                    <a:noFill/>
                    <a:ln>
                      <a:noFill/>
                    </a:ln>
                  </pic:spPr>
                </pic:pic>
              </a:graphicData>
            </a:graphic>
          </wp:inline>
        </w:drawing>
      </w:r>
      <w:r w:rsidRPr="00EE576A">
        <w:rPr>
          <w:rFonts w:ascii="Verdana" w:eastAsia="Times New Roman" w:hAnsi="Verdana" w:cs="Times New Roman"/>
          <w:color w:val="222222"/>
          <w:sz w:val="23"/>
          <w:szCs w:val="23"/>
          <w:lang w:val="es-419"/>
        </w:rPr>
        <w:br/>
        <w:t xml:space="preserve">Su biografía se titula: “Ascético alegre”. Un asceta suele ser una persona de </w:t>
      </w:r>
      <w:r w:rsidRPr="00EE576A">
        <w:rPr>
          <w:rFonts w:ascii="Verdana" w:eastAsia="Times New Roman" w:hAnsi="Verdana" w:cs="Times New Roman"/>
          <w:color w:val="222222"/>
          <w:sz w:val="23"/>
          <w:szCs w:val="23"/>
          <w:lang w:val="es-419"/>
        </w:rPr>
        <w:lastRenderedPageBreak/>
        <w:t>aspecto serio debido a su vida sacrificada. Pero Francis era una persona alegre. Era una persona amistosa que disfrutaba de las bromas … Entonces, su mensaje para ti y para mí sería: “¡Sé santo, sé feliz!”</w:t>
      </w:r>
    </w:p>
    <w:p w14:paraId="50D5726B" w14:textId="77777777" w:rsidR="00EE576A" w:rsidRPr="00EE576A" w:rsidRDefault="00EE576A" w:rsidP="00EE576A">
      <w:pPr>
        <w:spacing w:after="390" w:line="390" w:lineRule="atLeast"/>
        <w:jc w:val="both"/>
        <w:rPr>
          <w:rFonts w:ascii="Verdana" w:eastAsia="Times New Roman" w:hAnsi="Verdana" w:cs="Times New Roman"/>
          <w:color w:val="222222"/>
          <w:sz w:val="23"/>
          <w:szCs w:val="23"/>
          <w:lang w:val="es-419"/>
        </w:rPr>
      </w:pPr>
      <w:proofErr w:type="gramStart"/>
      <w:r w:rsidRPr="00EE576A">
        <w:rPr>
          <w:rFonts w:ascii="Verdana" w:eastAsia="Times New Roman" w:hAnsi="Verdana" w:cs="Times New Roman"/>
          <w:color w:val="222222"/>
          <w:sz w:val="23"/>
          <w:szCs w:val="23"/>
          <w:lang w:val="es-419"/>
        </w:rPr>
        <w:t>Oh</w:t>
      </w:r>
      <w:proofErr w:type="gramEnd"/>
      <w:r w:rsidRPr="00EE576A">
        <w:rPr>
          <w:rFonts w:ascii="Verdana" w:eastAsia="Times New Roman" w:hAnsi="Verdana" w:cs="Times New Roman"/>
          <w:color w:val="222222"/>
          <w:sz w:val="23"/>
          <w:szCs w:val="23"/>
          <w:lang w:val="es-419"/>
        </w:rPr>
        <w:t xml:space="preserve"> Bendito Francisco, ayúdanos a vivir como felices mensajeros del evangelio.</w:t>
      </w:r>
    </w:p>
    <w:p w14:paraId="27935CD2" w14:textId="77777777" w:rsidR="00EE576A" w:rsidRPr="00EE576A" w:rsidRDefault="00EE576A" w:rsidP="00EE576A">
      <w:pPr>
        <w:spacing w:after="390" w:line="390" w:lineRule="atLeast"/>
        <w:rPr>
          <w:rFonts w:ascii="Verdana" w:eastAsia="Times New Roman" w:hAnsi="Verdana" w:cs="Times New Roman"/>
          <w:color w:val="222222"/>
          <w:sz w:val="23"/>
          <w:szCs w:val="23"/>
          <w:lang w:val="it-IT"/>
        </w:rPr>
      </w:pPr>
      <w:r w:rsidRPr="00EE576A">
        <w:rPr>
          <w:rFonts w:ascii="Verdana" w:eastAsia="Times New Roman" w:hAnsi="Verdana" w:cs="Times New Roman"/>
          <w:color w:val="222222"/>
          <w:sz w:val="23"/>
          <w:szCs w:val="23"/>
          <w:lang w:val="it-IT"/>
        </w:rPr>
        <w:t xml:space="preserve">Si può vedere il Santuario Nazionale del Beato </w:t>
      </w:r>
      <w:proofErr w:type="spellStart"/>
      <w:r w:rsidRPr="00EE576A">
        <w:rPr>
          <w:rFonts w:ascii="Verdana" w:eastAsia="Times New Roman" w:hAnsi="Verdana" w:cs="Times New Roman"/>
          <w:color w:val="222222"/>
          <w:sz w:val="23"/>
          <w:szCs w:val="23"/>
          <w:lang w:val="it-IT"/>
        </w:rPr>
        <w:t>Seelos</w:t>
      </w:r>
      <w:proofErr w:type="spellEnd"/>
      <w:r w:rsidRPr="00EE576A">
        <w:rPr>
          <w:rFonts w:ascii="Verdana" w:eastAsia="Times New Roman" w:hAnsi="Verdana" w:cs="Times New Roman"/>
          <w:color w:val="222222"/>
          <w:sz w:val="23"/>
          <w:szCs w:val="23"/>
          <w:lang w:val="it-IT"/>
        </w:rPr>
        <w:t>: </w:t>
      </w:r>
      <w:hyperlink r:id="rId8" w:history="1">
        <w:r w:rsidRPr="00EE576A">
          <w:rPr>
            <w:rFonts w:ascii="Verdana" w:eastAsia="Times New Roman" w:hAnsi="Verdana" w:cs="Times New Roman"/>
            <w:color w:val="4DB2EC"/>
            <w:sz w:val="23"/>
            <w:szCs w:val="23"/>
            <w:u w:val="single"/>
            <w:lang w:val="it-IT"/>
          </w:rPr>
          <w:t>www.seelos.org</w:t>
        </w:r>
      </w:hyperlink>
    </w:p>
    <w:p w14:paraId="24CA7D66" w14:textId="77777777" w:rsidR="00EE576A" w:rsidRPr="00EE576A" w:rsidRDefault="00EE576A">
      <w:pPr>
        <w:rPr>
          <w:lang w:val="it-IT"/>
        </w:rPr>
      </w:pPr>
    </w:p>
    <w:sectPr w:rsidR="00EE576A" w:rsidRPr="00EE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3MDAwtbQ0tLAwsDRS0lEKTi0uzszPAykwrAUA7yi9kywAAAA="/>
  </w:docVars>
  <w:rsids>
    <w:rsidRoot w:val="00EE576A"/>
    <w:rsid w:val="00EE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C1E1"/>
  <w15:chartTrackingRefBased/>
  <w15:docId w15:val="{C895CC56-7652-4EA7-B6E9-76AFE306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712641">
      <w:bodyDiv w:val="1"/>
      <w:marLeft w:val="0"/>
      <w:marRight w:val="0"/>
      <w:marTop w:val="0"/>
      <w:marBottom w:val="0"/>
      <w:divBdr>
        <w:top w:val="none" w:sz="0" w:space="0" w:color="auto"/>
        <w:left w:val="none" w:sz="0" w:space="0" w:color="auto"/>
        <w:bottom w:val="none" w:sz="0" w:space="0" w:color="auto"/>
        <w:right w:val="none" w:sz="0" w:space="0" w:color="auto"/>
      </w:divBdr>
      <w:divsChild>
        <w:div w:id="2046102055">
          <w:marLeft w:val="0"/>
          <w:marRight w:val="0"/>
          <w:marTop w:val="0"/>
          <w:marBottom w:val="0"/>
          <w:divBdr>
            <w:top w:val="none" w:sz="0" w:space="0" w:color="auto"/>
            <w:left w:val="none" w:sz="0" w:space="0" w:color="auto"/>
            <w:bottom w:val="none" w:sz="0" w:space="0" w:color="auto"/>
            <w:right w:val="none" w:sz="0" w:space="0" w:color="auto"/>
          </w:divBdr>
          <w:divsChild>
            <w:div w:id="1992519688">
              <w:marLeft w:val="0"/>
              <w:marRight w:val="0"/>
              <w:marTop w:val="0"/>
              <w:marBottom w:val="240"/>
              <w:divBdr>
                <w:top w:val="none" w:sz="0" w:space="0" w:color="auto"/>
                <w:left w:val="none" w:sz="0" w:space="0" w:color="auto"/>
                <w:bottom w:val="none" w:sz="0" w:space="0" w:color="auto"/>
                <w:right w:val="none" w:sz="0" w:space="0" w:color="auto"/>
              </w:divBdr>
              <w:divsChild>
                <w:div w:id="1773546046">
                  <w:marLeft w:val="330"/>
                  <w:marRight w:val="0"/>
                  <w:marTop w:val="0"/>
                  <w:marBottom w:val="0"/>
                  <w:divBdr>
                    <w:top w:val="none" w:sz="0" w:space="0" w:color="auto"/>
                    <w:left w:val="none" w:sz="0" w:space="0" w:color="auto"/>
                    <w:bottom w:val="none" w:sz="0" w:space="0" w:color="auto"/>
                    <w:right w:val="none" w:sz="0" w:space="0" w:color="auto"/>
                  </w:divBdr>
                </w:div>
                <w:div w:id="499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4932">
          <w:marLeft w:val="0"/>
          <w:marRight w:val="0"/>
          <w:marTop w:val="0"/>
          <w:marBottom w:val="450"/>
          <w:divBdr>
            <w:top w:val="none" w:sz="0" w:space="0" w:color="auto"/>
            <w:left w:val="none" w:sz="0" w:space="0" w:color="auto"/>
            <w:bottom w:val="none" w:sz="0" w:space="0" w:color="auto"/>
            <w:right w:val="none" w:sz="0" w:space="0" w:color="auto"/>
          </w:divBdr>
          <w:divsChild>
            <w:div w:id="6293497">
              <w:marLeft w:val="-45"/>
              <w:marRight w:val="-45"/>
              <w:marTop w:val="0"/>
              <w:marBottom w:val="0"/>
              <w:divBdr>
                <w:top w:val="none" w:sz="0" w:space="0" w:color="auto"/>
                <w:left w:val="none" w:sz="0" w:space="0" w:color="auto"/>
                <w:bottom w:val="none" w:sz="0" w:space="0" w:color="auto"/>
                <w:right w:val="none" w:sz="0" w:space="0" w:color="auto"/>
              </w:divBdr>
              <w:divsChild>
                <w:div w:id="1594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125">
          <w:marLeft w:val="0"/>
          <w:marRight w:val="0"/>
          <w:marTop w:val="315"/>
          <w:marBottom w:val="0"/>
          <w:divBdr>
            <w:top w:val="none" w:sz="0" w:space="0" w:color="auto"/>
            <w:left w:val="none" w:sz="0" w:space="0" w:color="auto"/>
            <w:bottom w:val="none" w:sz="0" w:space="0" w:color="auto"/>
            <w:right w:val="none" w:sz="0" w:space="0" w:color="auto"/>
          </w:divBdr>
          <w:divsChild>
            <w:div w:id="91823102">
              <w:marLeft w:val="0"/>
              <w:marRight w:val="0"/>
              <w:marTop w:val="0"/>
              <w:marBottom w:val="0"/>
              <w:divBdr>
                <w:top w:val="none" w:sz="0" w:space="0" w:color="auto"/>
                <w:left w:val="none" w:sz="0" w:space="0" w:color="auto"/>
                <w:bottom w:val="none" w:sz="0" w:space="0" w:color="auto"/>
                <w:right w:val="none" w:sz="0" w:space="0" w:color="auto"/>
              </w:divBdr>
            </w:div>
            <w:div w:id="16054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los.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sr.news/spanish/wp-content/uploads/sites/3/2020/10/ES-prayer-Seelo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ssr.news/spanish/wp-content/uploads/sites/3/2020/10/ES-Seelos.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2020-10-10T05:07:00Z</dcterms:created>
  <dcterms:modified xsi:type="dcterms:W3CDTF">2020-10-10T05:09:00Z</dcterms:modified>
</cp:coreProperties>
</file>